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34" w:rsidRDefault="00580C34" w:rsidP="00580C34">
      <w:pPr>
        <w:pStyle w:val="af4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Публичные слушания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по вопросу «Обсуждения проекта Решения о внесении изменений в  Правила землепользования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и застройки муниципального образования Никольский сельсовет Абанского района Красноярского края.</w:t>
      </w:r>
    </w:p>
    <w:p w:rsidR="00580C34" w:rsidRDefault="00580C34" w:rsidP="00580C34">
      <w:pPr>
        <w:pStyle w:val="af4"/>
        <w:jc w:val="both"/>
        <w:rPr>
          <w:sz w:val="26"/>
          <w:szCs w:val="26"/>
        </w:rPr>
      </w:pPr>
      <w:r>
        <w:rPr>
          <w:sz w:val="26"/>
          <w:szCs w:val="26"/>
        </w:rPr>
        <w:t>Дата проведения: 26.01.2017г</w:t>
      </w:r>
    </w:p>
    <w:p w:rsidR="00580C34" w:rsidRDefault="00580C34" w:rsidP="00580C34">
      <w:pPr>
        <w:pStyle w:val="af4"/>
        <w:jc w:val="both"/>
        <w:rPr>
          <w:sz w:val="26"/>
          <w:szCs w:val="26"/>
        </w:rPr>
      </w:pPr>
      <w:r>
        <w:rPr>
          <w:sz w:val="26"/>
          <w:szCs w:val="26"/>
        </w:rPr>
        <w:t>Время проведения: 10 час. 00 мин.</w:t>
      </w:r>
    </w:p>
    <w:p w:rsidR="00580C34" w:rsidRDefault="00580C34" w:rsidP="00580C34">
      <w:pPr>
        <w:pStyle w:val="af4"/>
        <w:jc w:val="both"/>
        <w:rPr>
          <w:sz w:val="26"/>
          <w:szCs w:val="26"/>
        </w:rPr>
      </w:pPr>
      <w:r>
        <w:rPr>
          <w:sz w:val="26"/>
          <w:szCs w:val="26"/>
        </w:rPr>
        <w:t>Инициатор публичных слушаний – Администрация Абанского района.</w:t>
      </w:r>
    </w:p>
    <w:p w:rsidR="00580C34" w:rsidRDefault="00580C34" w:rsidP="00580C34">
      <w:pPr>
        <w:pStyle w:val="af4"/>
        <w:jc w:val="both"/>
        <w:rPr>
          <w:sz w:val="26"/>
          <w:szCs w:val="26"/>
        </w:rPr>
      </w:pPr>
      <w:r>
        <w:rPr>
          <w:sz w:val="26"/>
          <w:szCs w:val="26"/>
        </w:rPr>
        <w:t>Место проведения: здание сельсовета в с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икольск, Абанского района, Красноярского края</w:t>
      </w:r>
    </w:p>
    <w:p w:rsidR="00580C34" w:rsidRDefault="00580C34" w:rsidP="00580C34">
      <w:pPr>
        <w:pStyle w:val="af4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присутствующих участников – жители Никольского сельсовет</w:t>
      </w:r>
      <w:r w:rsidR="006C6ADA">
        <w:rPr>
          <w:sz w:val="26"/>
          <w:szCs w:val="26"/>
        </w:rPr>
        <w:t>а, жители п. Абан 18</w:t>
      </w:r>
      <w:r>
        <w:rPr>
          <w:sz w:val="26"/>
          <w:szCs w:val="26"/>
        </w:rPr>
        <w:t xml:space="preserve"> человек (список прилагается).</w:t>
      </w:r>
    </w:p>
    <w:p w:rsidR="00580C34" w:rsidRDefault="00580C34" w:rsidP="00580C34">
      <w:pPr>
        <w:pStyle w:val="af4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Результативная часть протокола публичных слушаний</w:t>
      </w:r>
    </w:p>
    <w:p w:rsidR="00580C34" w:rsidRDefault="00580C34" w:rsidP="00580C34">
      <w:pPr>
        <w:pStyle w:val="af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результате обсуждения проекта Решения о внесении изменений в Правила землепользования и застройки муниципального образования Никольский сельсовет Абанского района Красноярского края. </w:t>
      </w:r>
    </w:p>
    <w:p w:rsidR="00580C34" w:rsidRDefault="00580C34" w:rsidP="00580C34">
      <w:pPr>
        <w:spacing w:before="100" w:beforeAutospacing="1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1.Одобрить проект Решения о внесении изменений в  Правила землепользования и застройки муниципального образования Никольский сельсовет Абанского района Красноярского края.</w:t>
      </w:r>
    </w:p>
    <w:p w:rsidR="00580C34" w:rsidRDefault="00580C34" w:rsidP="00580C34">
      <w:pPr>
        <w:spacing w:before="100" w:beforeAutospacing="1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2. Опубликовать результаты публичных слушаний в периодическом печатном издании «Ведомости органов местного самоуправления Никольский  сельсовет», разместить на информационном стенде в администрации Никольского сельсовета, на официальном интернет-сайте муниципального образования Абанский район </w:t>
      </w:r>
      <w:hyperlink r:id="rId5" w:history="1">
        <w:r>
          <w:rPr>
            <w:rStyle w:val="af5"/>
            <w:rFonts w:ascii="Times New Roman" w:eastAsiaTheme="majorEastAsia" w:hAnsi="Times New Roman"/>
            <w:b w:val="0"/>
            <w:i/>
            <w:iCs/>
            <w:sz w:val="26"/>
            <w:szCs w:val="26"/>
          </w:rPr>
          <w:t>http://abannet.ru</w:t>
        </w:r>
      </w:hyperlink>
      <w:r>
        <w:rPr>
          <w:rFonts w:ascii="Times New Roman" w:hAnsi="Times New Roman"/>
          <w:b w:val="0"/>
          <w:color w:val="0000FF"/>
          <w:sz w:val="26"/>
          <w:szCs w:val="26"/>
          <w:u w:val="single"/>
        </w:rPr>
        <w:t>.</w:t>
      </w:r>
    </w:p>
    <w:p w:rsidR="00580C34" w:rsidRDefault="00580C34" w:rsidP="00580C34">
      <w:pPr>
        <w:pStyle w:val="af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Голосовали</w:t>
      </w:r>
    </w:p>
    <w:p w:rsidR="00580C34" w:rsidRDefault="006C6ADA" w:rsidP="00580C34">
      <w:pPr>
        <w:pStyle w:val="af4"/>
        <w:jc w:val="both"/>
        <w:rPr>
          <w:sz w:val="26"/>
          <w:szCs w:val="26"/>
        </w:rPr>
      </w:pPr>
      <w:r>
        <w:rPr>
          <w:sz w:val="26"/>
          <w:szCs w:val="26"/>
        </w:rPr>
        <w:t>«За» 18</w:t>
      </w:r>
      <w:r w:rsidR="00580C34">
        <w:rPr>
          <w:sz w:val="26"/>
          <w:szCs w:val="26"/>
        </w:rPr>
        <w:t xml:space="preserve"> человек </w:t>
      </w:r>
    </w:p>
    <w:p w:rsidR="00580C34" w:rsidRDefault="00580C34" w:rsidP="00580C34">
      <w:pPr>
        <w:pStyle w:val="af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«против» нет  </w:t>
      </w:r>
    </w:p>
    <w:p w:rsidR="00580C34" w:rsidRDefault="00580C34" w:rsidP="00580C34">
      <w:pPr>
        <w:pStyle w:val="af4"/>
        <w:jc w:val="both"/>
        <w:rPr>
          <w:sz w:val="26"/>
          <w:szCs w:val="26"/>
        </w:rPr>
      </w:pPr>
      <w:r>
        <w:rPr>
          <w:sz w:val="26"/>
          <w:szCs w:val="26"/>
        </w:rPr>
        <w:t>«воздержался» нет</w:t>
      </w:r>
    </w:p>
    <w:p w:rsidR="00580C34" w:rsidRDefault="00580C34" w:rsidP="00580C34">
      <w:pPr>
        <w:pStyle w:val="af4"/>
        <w:jc w:val="both"/>
        <w:rPr>
          <w:sz w:val="26"/>
          <w:szCs w:val="26"/>
        </w:rPr>
      </w:pPr>
      <w:r>
        <w:rPr>
          <w:sz w:val="26"/>
          <w:szCs w:val="26"/>
        </w:rPr>
        <w:t>Публичные слушания считать состоявшимися</w:t>
      </w:r>
    </w:p>
    <w:p w:rsidR="00580C34" w:rsidRDefault="00580C34" w:rsidP="00580C34">
      <w:pPr>
        <w:pStyle w:val="af4"/>
        <w:jc w:val="both"/>
        <w:rPr>
          <w:sz w:val="26"/>
          <w:szCs w:val="26"/>
        </w:rPr>
      </w:pPr>
      <w:r>
        <w:rPr>
          <w:sz w:val="26"/>
          <w:szCs w:val="26"/>
        </w:rPr>
        <w:t>Спасибо за участие</w:t>
      </w:r>
    </w:p>
    <w:p w:rsidR="00580C34" w:rsidRDefault="00580C34" w:rsidP="00580C34">
      <w:pPr>
        <w:pStyle w:val="af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публичных слушаний                                      Т. И.Войнич </w:t>
      </w:r>
    </w:p>
    <w:p w:rsidR="00580C34" w:rsidRDefault="00580C34" w:rsidP="00580C34">
      <w:pPr>
        <w:pStyle w:val="af4"/>
        <w:jc w:val="both"/>
        <w:rPr>
          <w:sz w:val="26"/>
          <w:szCs w:val="26"/>
        </w:rPr>
      </w:pPr>
      <w:r>
        <w:rPr>
          <w:sz w:val="26"/>
          <w:szCs w:val="26"/>
        </w:rPr>
        <w:t>Секретарь публичных слушаний                                             Е.И.Адамович</w:t>
      </w:r>
    </w:p>
    <w:p w:rsidR="00580C34" w:rsidRDefault="00580C34" w:rsidP="00580C34">
      <w:pPr>
        <w:pStyle w:val="af4"/>
        <w:jc w:val="both"/>
      </w:pPr>
    </w:p>
    <w:p w:rsidR="00580C34" w:rsidRDefault="00580C34" w:rsidP="00580C34">
      <w:pPr>
        <w:pStyle w:val="af4"/>
        <w:jc w:val="both"/>
      </w:pPr>
    </w:p>
    <w:p w:rsidR="00580C34" w:rsidRDefault="00580C34" w:rsidP="00580C34">
      <w:pPr>
        <w:pStyle w:val="af4"/>
        <w:jc w:val="both"/>
      </w:pPr>
    </w:p>
    <w:p w:rsidR="00580C34" w:rsidRDefault="00580C34" w:rsidP="00580C34">
      <w:pPr>
        <w:pStyle w:val="af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СПИСОК ПРИСУТСТВУЮЩИХ</w:t>
      </w:r>
    </w:p>
    <w:p w:rsidR="00580C34" w:rsidRDefault="00580C34" w:rsidP="00580C34">
      <w:pPr>
        <w:spacing w:before="100" w:beforeAutospacing="1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 публичных слушаниях  по обсуждению</w:t>
      </w:r>
      <w:r>
        <w:rPr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проект Решения о внесении изменений в Правила землепользования и застройки муниципального образования Никольский сельсовет Абанского района Красноярского края 26.01.2017г.</w:t>
      </w:r>
    </w:p>
    <w:p w:rsidR="00580C34" w:rsidRDefault="00580C34" w:rsidP="00580C34">
      <w:pPr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Войнич Тамара Ивановна, с. Никольск, ул. Лесная, д.1</w:t>
      </w:r>
    </w:p>
    <w:p w:rsidR="00580C34" w:rsidRDefault="00580C34" w:rsidP="00580C34">
      <w:pPr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Адамович Екатерина Ивановна, с. Никольск, ул</w:t>
      </w:r>
      <w:proofErr w:type="gramStart"/>
      <w:r>
        <w:rPr>
          <w:rFonts w:ascii="Times New Roman" w:hAnsi="Times New Roman"/>
          <w:b w:val="0"/>
          <w:sz w:val="26"/>
          <w:szCs w:val="26"/>
        </w:rPr>
        <w:t>.М</w:t>
      </w:r>
      <w:proofErr w:type="gramEnd"/>
      <w:r>
        <w:rPr>
          <w:rFonts w:ascii="Times New Roman" w:hAnsi="Times New Roman"/>
          <w:b w:val="0"/>
          <w:sz w:val="26"/>
          <w:szCs w:val="26"/>
        </w:rPr>
        <w:t>олодежная, д.2 кв.2</w:t>
      </w:r>
    </w:p>
    <w:p w:rsidR="00580C34" w:rsidRDefault="00580C34" w:rsidP="00580C34">
      <w:pPr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Адамович Александр Александрович, с. Никольск, ул</w:t>
      </w:r>
      <w:proofErr w:type="gramStart"/>
      <w:r>
        <w:rPr>
          <w:rFonts w:ascii="Times New Roman" w:hAnsi="Times New Roman"/>
          <w:b w:val="0"/>
          <w:sz w:val="26"/>
          <w:szCs w:val="26"/>
        </w:rPr>
        <w:t>.М</w:t>
      </w:r>
      <w:proofErr w:type="gramEnd"/>
      <w:r>
        <w:rPr>
          <w:rFonts w:ascii="Times New Roman" w:hAnsi="Times New Roman"/>
          <w:b w:val="0"/>
          <w:sz w:val="26"/>
          <w:szCs w:val="26"/>
        </w:rPr>
        <w:t>олодежная, д.2 кв.2</w:t>
      </w:r>
    </w:p>
    <w:p w:rsidR="00580C34" w:rsidRDefault="00580C34" w:rsidP="00580C34">
      <w:pPr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>
        <w:rPr>
          <w:rFonts w:ascii="Times New Roman" w:hAnsi="Times New Roman"/>
          <w:b w:val="0"/>
          <w:sz w:val="26"/>
          <w:szCs w:val="26"/>
        </w:rPr>
        <w:t>Каминская Валентина Владимировна, с. Никольск, ул. Молодежная, д.17,кв.1</w:t>
      </w:r>
      <w:proofErr w:type="gramEnd"/>
    </w:p>
    <w:p w:rsidR="00580C34" w:rsidRDefault="00580C34" w:rsidP="00580C34">
      <w:pPr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>
        <w:rPr>
          <w:rFonts w:ascii="Times New Roman" w:hAnsi="Times New Roman"/>
          <w:b w:val="0"/>
          <w:sz w:val="26"/>
          <w:szCs w:val="26"/>
        </w:rPr>
        <w:t>Лукшиц Ольга Александровна, с. Никольск, ул. Молодежная, д.3,кв.2</w:t>
      </w:r>
      <w:proofErr w:type="gramEnd"/>
    </w:p>
    <w:p w:rsidR="00580C34" w:rsidRDefault="00580C34" w:rsidP="00580C34">
      <w:pPr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>
        <w:rPr>
          <w:rFonts w:ascii="Times New Roman" w:hAnsi="Times New Roman"/>
          <w:b w:val="0"/>
          <w:sz w:val="26"/>
          <w:szCs w:val="26"/>
        </w:rPr>
        <w:t>Лукшиц Леонид Владимирович, с. Никольск, ул. Молодежная, д.3,кв.2</w:t>
      </w:r>
      <w:proofErr w:type="gramEnd"/>
    </w:p>
    <w:p w:rsidR="00580C34" w:rsidRDefault="00450DD7" w:rsidP="00580C34">
      <w:pPr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Охотникова Светлана Федоровна, с. Никольск, ул. Советская, д.43</w:t>
      </w:r>
    </w:p>
    <w:p w:rsidR="00450DD7" w:rsidRDefault="00450DD7" w:rsidP="00580C34">
      <w:pPr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Коломейцева Маргарита Александровна, с. Никольск, ул. Советская, д. 31</w:t>
      </w:r>
    </w:p>
    <w:p w:rsidR="00450DD7" w:rsidRDefault="00450DD7" w:rsidP="00580C34">
      <w:pPr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>
        <w:rPr>
          <w:rFonts w:ascii="Times New Roman" w:hAnsi="Times New Roman"/>
          <w:b w:val="0"/>
          <w:sz w:val="26"/>
          <w:szCs w:val="26"/>
        </w:rPr>
        <w:t>Чуханов Алексей Владимирович, с. Никольск, ул. Лесная, д.2, кв.1</w:t>
      </w:r>
      <w:proofErr w:type="gramEnd"/>
    </w:p>
    <w:p w:rsidR="00450DD7" w:rsidRDefault="00450DD7" w:rsidP="00580C34">
      <w:pPr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>
        <w:rPr>
          <w:rFonts w:ascii="Times New Roman" w:hAnsi="Times New Roman"/>
          <w:b w:val="0"/>
          <w:sz w:val="26"/>
          <w:szCs w:val="26"/>
        </w:rPr>
        <w:t>Иванова Альбина Анатольевна, с. Никольск, ул. Молодежная, д.10, кв.2</w:t>
      </w:r>
      <w:proofErr w:type="gramEnd"/>
    </w:p>
    <w:p w:rsidR="00450DD7" w:rsidRDefault="00450DD7" w:rsidP="00580C34">
      <w:pPr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>
        <w:rPr>
          <w:rFonts w:ascii="Times New Roman" w:hAnsi="Times New Roman"/>
          <w:b w:val="0"/>
          <w:sz w:val="26"/>
          <w:szCs w:val="26"/>
        </w:rPr>
        <w:t>Киркорова Галина Михайловна, с. Никольск, ул. Мира, д.11, кв.2</w:t>
      </w:r>
      <w:proofErr w:type="gramEnd"/>
    </w:p>
    <w:p w:rsidR="00450DD7" w:rsidRDefault="00450DD7" w:rsidP="00580C34">
      <w:pPr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Гусарова Татьяна Петровна, д. Матвеевка, ул. Советская, д.29</w:t>
      </w:r>
    </w:p>
    <w:p w:rsidR="00450DD7" w:rsidRDefault="00450DD7" w:rsidP="00580C34">
      <w:pPr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Жумарина Алена Николаевна, д. Алексеевка, ул. Советская, д. 31</w:t>
      </w:r>
    </w:p>
    <w:p w:rsidR="00450DD7" w:rsidRDefault="00450DD7" w:rsidP="00580C34">
      <w:pPr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Амаранди Татьяна Михайловна, с. Никольск, пер. Солнечный, д. 3</w:t>
      </w:r>
    </w:p>
    <w:p w:rsidR="00450DD7" w:rsidRDefault="00450DD7" w:rsidP="00580C34">
      <w:pPr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Цыганова Нина Николаевна, с. Никольск, ул. Советская, д. 61</w:t>
      </w:r>
    </w:p>
    <w:p w:rsidR="00450DD7" w:rsidRDefault="00450DD7" w:rsidP="00580C34">
      <w:pPr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Цыганов Михаил Константинович, с. Никольск, ул. </w:t>
      </w:r>
      <w:proofErr w:type="gramStart"/>
      <w:r>
        <w:rPr>
          <w:rFonts w:ascii="Times New Roman" w:hAnsi="Times New Roman"/>
          <w:b w:val="0"/>
          <w:sz w:val="26"/>
          <w:szCs w:val="26"/>
        </w:rPr>
        <w:t>Советская</w:t>
      </w:r>
      <w:proofErr w:type="gramEnd"/>
      <w:r>
        <w:rPr>
          <w:rFonts w:ascii="Times New Roman" w:hAnsi="Times New Roman"/>
          <w:b w:val="0"/>
          <w:sz w:val="26"/>
          <w:szCs w:val="26"/>
        </w:rPr>
        <w:t>, д. 61</w:t>
      </w:r>
    </w:p>
    <w:p w:rsidR="00450DD7" w:rsidRDefault="00450DD7" w:rsidP="00580C34">
      <w:pPr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>
        <w:rPr>
          <w:rFonts w:ascii="Times New Roman" w:hAnsi="Times New Roman"/>
          <w:b w:val="0"/>
          <w:sz w:val="26"/>
          <w:szCs w:val="26"/>
        </w:rPr>
        <w:t>Курочкина Тамара Владимировна, с. Никольск, ул. Мира, д. 2, кв.1</w:t>
      </w:r>
      <w:proofErr w:type="gramEnd"/>
    </w:p>
    <w:p w:rsidR="00580C34" w:rsidRDefault="00580C34" w:rsidP="00580C34">
      <w:pPr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Храмов Александр Владимирович, п.</w:t>
      </w:r>
      <w:r w:rsidR="00450DD7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Абан</w:t>
      </w:r>
    </w:p>
    <w:p w:rsidR="00580C34" w:rsidRDefault="00580C34" w:rsidP="00580C34">
      <w:pPr>
        <w:pStyle w:val="af4"/>
      </w:pPr>
    </w:p>
    <w:p w:rsidR="001E6CFD" w:rsidRDefault="001E6CFD"/>
    <w:sectPr w:rsidR="001E6CFD" w:rsidSect="00580C34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ivaldi">
    <w:altName w:val="Courier New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F2AA8"/>
    <w:multiLevelType w:val="hybridMultilevel"/>
    <w:tmpl w:val="915CD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C34"/>
    <w:rsid w:val="001E6CFD"/>
    <w:rsid w:val="002F6D8D"/>
    <w:rsid w:val="00450DD7"/>
    <w:rsid w:val="00580C34"/>
    <w:rsid w:val="006C6ADA"/>
    <w:rsid w:val="009758EE"/>
    <w:rsid w:val="00A7357E"/>
    <w:rsid w:val="00CE2092"/>
    <w:rsid w:val="00F9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34"/>
    <w:pPr>
      <w:spacing w:after="0" w:line="240" w:lineRule="auto"/>
    </w:pPr>
    <w:rPr>
      <w:rFonts w:ascii="Vivaldi" w:eastAsia="Times New Roman" w:hAnsi="Vivaldi" w:cs="Times New Roman"/>
      <w:b/>
      <w:sz w:val="36"/>
      <w:szCs w:val="36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758E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758E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758E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8E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8E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8E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8E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8E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8E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8E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9758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9758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758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58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58E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758E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758E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758E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758EE"/>
    <w:rPr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758E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758E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758E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758E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758EE"/>
    <w:rPr>
      <w:b/>
      <w:bCs/>
      <w:spacing w:val="0"/>
    </w:rPr>
  </w:style>
  <w:style w:type="character" w:styleId="a9">
    <w:name w:val="Emphasis"/>
    <w:uiPriority w:val="20"/>
    <w:qFormat/>
    <w:rsid w:val="009758E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758EE"/>
  </w:style>
  <w:style w:type="paragraph" w:styleId="ab">
    <w:name w:val="List Paragraph"/>
    <w:basedOn w:val="a"/>
    <w:uiPriority w:val="34"/>
    <w:qFormat/>
    <w:rsid w:val="009758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58EE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758E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758E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758E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758E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758E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758E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758E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758E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758EE"/>
    <w:pPr>
      <w:outlineLvl w:val="9"/>
    </w:pPr>
  </w:style>
  <w:style w:type="paragraph" w:styleId="af4">
    <w:name w:val="Normal (Web)"/>
    <w:basedOn w:val="a"/>
    <w:semiHidden/>
    <w:unhideWhenUsed/>
    <w:rsid w:val="00580C34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580C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2017-01-27T01:49:00Z</dcterms:created>
  <dcterms:modified xsi:type="dcterms:W3CDTF">2017-01-27T02:17:00Z</dcterms:modified>
</cp:coreProperties>
</file>