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1" w:rsidRDefault="005E38B3">
      <w:r>
        <w:fldChar w:fldCharType="begin"/>
      </w:r>
      <w:r>
        <w:instrText xml:space="preserve"> HYPERLINK "</w:instrText>
      </w:r>
      <w:r w:rsidRPr="005E38B3">
        <w:instrText>http://www.krskstate.ru/press/news/0/news/96038</w:instrText>
      </w:r>
      <w:r>
        <w:instrText xml:space="preserve">" </w:instrText>
      </w:r>
      <w:r>
        <w:fldChar w:fldCharType="separate"/>
      </w:r>
      <w:r w:rsidRPr="00CB5E60">
        <w:rPr>
          <w:rStyle w:val="a3"/>
        </w:rPr>
        <w:t>http://www.krskstate.ru/press/news/0/news/96038</w:t>
      </w:r>
      <w:r>
        <w:fldChar w:fldCharType="end"/>
      </w:r>
    </w:p>
    <w:p w:rsidR="005E38B3" w:rsidRDefault="005E38B3"/>
    <w:p w:rsidR="005E38B3" w:rsidRDefault="005E38B3" w:rsidP="005E38B3">
      <w:pPr>
        <w:pStyle w:val="a4"/>
      </w:pPr>
      <w:r>
        <w:rPr>
          <w:rStyle w:val="date"/>
        </w:rPr>
        <w:t>23 апреля 2020, четверг, 11:21</w:t>
      </w:r>
    </w:p>
    <w:p w:rsidR="005E38B3" w:rsidRDefault="005E38B3" w:rsidP="005E38B3">
      <w:pPr>
        <w:pStyle w:val="2"/>
      </w:pPr>
      <w:r>
        <w:t xml:space="preserve">В крае для </w:t>
      </w:r>
      <w:proofErr w:type="gramStart"/>
      <w:r>
        <w:t>находящихся</w:t>
      </w:r>
      <w:proofErr w:type="gramEnd"/>
      <w:r>
        <w:t xml:space="preserve"> на карантине запустили систему "Дневник здоровья"</w:t>
      </w:r>
    </w:p>
    <w:p w:rsidR="005E38B3" w:rsidRDefault="005E38B3" w:rsidP="005E38B3">
      <w:pPr>
        <w:pStyle w:val="a4"/>
        <w:jc w:val="right"/>
      </w:pPr>
      <w:hyperlink r:id="rId4" w:history="1">
        <w:r>
          <w:rPr>
            <w:rStyle w:val="a3"/>
          </w:rPr>
          <w:t>Министерство здравоохранения Красноярского края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38B3" w:rsidTr="005E38B3">
        <w:trPr>
          <w:tblCellSpacing w:w="0" w:type="dxa"/>
        </w:trPr>
        <w:tc>
          <w:tcPr>
            <w:tcW w:w="0" w:type="auto"/>
            <w:hideMark/>
          </w:tcPr>
          <w:p w:rsidR="005E38B3" w:rsidRDefault="005E38B3">
            <w:pPr>
              <w:divId w:val="1662587991"/>
              <w:rPr>
                <w:sz w:val="24"/>
                <w:szCs w:val="24"/>
              </w:rPr>
            </w:pPr>
            <w:r>
              <w:t xml:space="preserve">В крае запустили </w:t>
            </w:r>
            <w:hyperlink r:id="rId5" w:history="1">
              <w:r>
                <w:rPr>
                  <w:rStyle w:val="a3"/>
                </w:rPr>
                <w:t>информационную систему</w:t>
              </w:r>
            </w:hyperlink>
            <w:r>
              <w:t xml:space="preserve"> для ведения электронных дневников. Граждане, которые находятся дома на самоизоляции под наблюдением поликлиник, будут вносить данные о симптомах, характерных при заболевании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инфекцией. В результате за их состоянием здоровья смогут постоянно следить врачи поликлиник.</w:t>
            </w:r>
            <w:r>
              <w:br/>
            </w:r>
            <w:r>
              <w:br/>
              <w:t xml:space="preserve">"Дневники здоровья" разработали по поручению Минздрава края. </w:t>
            </w:r>
            <w:r>
              <w:br/>
            </w:r>
            <w:r>
              <w:br/>
              <w:t xml:space="preserve">Все персональные сведения о пациентах информационная система получает из регистра по </w:t>
            </w:r>
            <w:proofErr w:type="spellStart"/>
            <w:r>
              <w:t>коронавирусу</w:t>
            </w:r>
            <w:proofErr w:type="spellEnd"/>
            <w:r>
              <w:t xml:space="preserve">. Обратно в учреждения передается информация из заполненных дневников в автоматическом режиме. </w:t>
            </w:r>
            <w:r>
              <w:br/>
            </w:r>
            <w:r>
              <w:br/>
            </w:r>
            <w:proofErr w:type="gramStart"/>
            <w:r>
              <w:t>Информация о людях, находящихся под наблюдением, вносится в регистр на основании данных ГУ МВД России по Красноярскому края.</w:t>
            </w:r>
            <w:proofErr w:type="gramEnd"/>
            <w:r>
              <w:t xml:space="preserve"> Кроме того, данные поступают по результатам </w:t>
            </w:r>
            <w:proofErr w:type="spellStart"/>
            <w:r>
              <w:t>самообращений</w:t>
            </w:r>
            <w:proofErr w:type="spellEnd"/>
            <w:r>
              <w:t xml:space="preserve"> граждан в медицинские учреждения края или на горячую линию Минздрава края по вопросам противодействия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(8-800-100-56-53). </w:t>
            </w:r>
            <w:r>
              <w:br/>
            </w:r>
            <w:r>
              <w:br/>
              <w:t xml:space="preserve">Напомним, на основании приказа краевого Минздрава врачи обязаны вносить и своевременно актуализировать сведения о лицах, прибывших на территорию Российской Федерации, и лицах, находящихся с ними в контакте (совместно проживающих), которые находятся в изоляции в домашних условиях. Все данные вносятся в систему "Регистр по </w:t>
            </w:r>
            <w:proofErr w:type="spellStart"/>
            <w:r>
              <w:t>коронавирусу</w:t>
            </w:r>
            <w:proofErr w:type="spellEnd"/>
            <w:r>
              <w:t>".</w:t>
            </w:r>
            <w:r>
              <w:br/>
            </w:r>
            <w:r>
              <w:br/>
              <w:t xml:space="preserve">В дальнейшем специалисты аналитического центра планируют доработать систему, чтобы ее могли использовать пациенты, которые лечатся от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proofErr w:type="spellStart"/>
            <w:r>
              <w:t>амбулаторно</w:t>
            </w:r>
            <w:proofErr w:type="spellEnd"/>
            <w:r>
              <w:t>.</w:t>
            </w:r>
            <w:r>
              <w:br/>
            </w:r>
            <w:r>
              <w:br/>
            </w:r>
            <w:r>
              <w:rPr>
                <w:b/>
                <w:bCs/>
              </w:rPr>
              <w:t>Дополнительная информация для СМИ по телефону 8(391) 222-03-43, пресс-служба Минздрава края.</w:t>
            </w:r>
          </w:p>
        </w:tc>
      </w:tr>
    </w:tbl>
    <w:p w:rsidR="005E38B3" w:rsidRDefault="005E38B3"/>
    <w:p w:rsidR="005E38B3" w:rsidRDefault="005E38B3"/>
    <w:sectPr w:rsidR="005E38B3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B3"/>
    <w:rsid w:val="000228F2"/>
    <w:rsid w:val="00215BC6"/>
    <w:rsid w:val="00295C0E"/>
    <w:rsid w:val="00396261"/>
    <w:rsid w:val="005E38B3"/>
    <w:rsid w:val="00733CB7"/>
    <w:rsid w:val="00977AF5"/>
    <w:rsid w:val="00A95EB8"/>
    <w:rsid w:val="00BC6F69"/>
    <w:rsid w:val="00D4579A"/>
    <w:rsid w:val="00E03AF1"/>
    <w:rsid w:val="00E12E9D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paragraph" w:styleId="2">
    <w:name w:val="heading 2"/>
    <w:basedOn w:val="a"/>
    <w:link w:val="20"/>
    <w:uiPriority w:val="9"/>
    <w:qFormat/>
    <w:rsid w:val="005E3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8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3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E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E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vid.kmiac.ru/login" TargetMode="External"/><Relationship Id="rId4" Type="http://schemas.openxmlformats.org/officeDocument/2006/relationships/hyperlink" Target="http://www.krskstate.ru/press/news/0/news/96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2020-04-23T08:17:00Z</dcterms:created>
  <dcterms:modified xsi:type="dcterms:W3CDTF">2020-04-23T08:17:00Z</dcterms:modified>
</cp:coreProperties>
</file>